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9CBBC" w14:textId="71F6394A" w:rsidR="000B3F90" w:rsidRDefault="000B3F90" w:rsidP="000B3F90">
      <w:pPr>
        <w:pStyle w:val="01Haupttitel"/>
        <w:jc w:val="left"/>
      </w:pPr>
      <w:r>
        <w:t xml:space="preserve">Baustein </w:t>
      </w:r>
      <w:r w:rsidR="00584717">
        <w:t>2</w:t>
      </w:r>
      <w:r>
        <w:t xml:space="preserve">: </w:t>
      </w:r>
      <w:r w:rsidR="00584717">
        <w:t>Beobachtungsbogen «strukturiert beobachten»</w:t>
      </w:r>
    </w:p>
    <w:p w14:paraId="4404F63E" w14:textId="77777777" w:rsidR="00584717" w:rsidRDefault="00584717" w:rsidP="00584717"/>
    <w:tbl>
      <w:tblPr>
        <w:tblStyle w:val="Tabellenraster"/>
        <w:tblW w:w="14029" w:type="dxa"/>
        <w:tblLook w:val="04A0" w:firstRow="1" w:lastRow="0" w:firstColumn="1" w:lastColumn="0" w:noHBand="0" w:noVBand="1"/>
      </w:tblPr>
      <w:tblGrid>
        <w:gridCol w:w="1638"/>
        <w:gridCol w:w="2478"/>
        <w:gridCol w:w="2478"/>
        <w:gridCol w:w="2478"/>
        <w:gridCol w:w="2478"/>
        <w:gridCol w:w="2479"/>
      </w:tblGrid>
      <w:tr w:rsidR="00584717" w14:paraId="38F97209" w14:textId="77777777" w:rsidTr="000A4020">
        <w:tc>
          <w:tcPr>
            <w:tcW w:w="1638" w:type="dxa"/>
            <w:shd w:val="pct15" w:color="auto" w:fill="auto"/>
          </w:tcPr>
          <w:p w14:paraId="0D677E78" w14:textId="77777777" w:rsidR="00584717" w:rsidRDefault="00584717" w:rsidP="000A4020">
            <w:r>
              <w:t>Name</w:t>
            </w:r>
          </w:p>
        </w:tc>
        <w:tc>
          <w:tcPr>
            <w:tcW w:w="2478" w:type="dxa"/>
            <w:shd w:val="pct15" w:color="auto" w:fill="auto"/>
          </w:tcPr>
          <w:p w14:paraId="566B822E" w14:textId="77777777" w:rsidR="00584717" w:rsidRDefault="00584717" w:rsidP="000A4020">
            <w:r>
              <w:t>Beobachtet das Kind fokussiert und zielgerichtet (ggf. mit Hilfe der Schablonen der Lupe)?</w:t>
            </w:r>
          </w:p>
        </w:tc>
        <w:tc>
          <w:tcPr>
            <w:tcW w:w="2478" w:type="dxa"/>
            <w:shd w:val="pct15" w:color="auto" w:fill="auto"/>
          </w:tcPr>
          <w:p w14:paraId="756E0E93" w14:textId="15779E61" w:rsidR="00584717" w:rsidRDefault="00584717" w:rsidP="000A4020">
            <w:r>
              <w:t>Erfasst das Kind die Arbeitsabläufe und die dazugehörenden Arbeitsmittel?</w:t>
            </w:r>
          </w:p>
        </w:tc>
        <w:tc>
          <w:tcPr>
            <w:tcW w:w="2478" w:type="dxa"/>
            <w:shd w:val="pct15" w:color="auto" w:fill="auto"/>
          </w:tcPr>
          <w:p w14:paraId="1A3224E0" w14:textId="77777777" w:rsidR="00584717" w:rsidRDefault="00584717" w:rsidP="000A4020">
            <w:r>
              <w:t>Kann das Kind Wahrgenommenes ausdrücken?</w:t>
            </w:r>
          </w:p>
        </w:tc>
        <w:tc>
          <w:tcPr>
            <w:tcW w:w="2478" w:type="dxa"/>
            <w:shd w:val="pct15" w:color="auto" w:fill="auto"/>
          </w:tcPr>
          <w:p w14:paraId="10BD6870" w14:textId="77777777" w:rsidR="00584717" w:rsidRDefault="00584717" w:rsidP="000A4020">
            <w:r>
              <w:t>Zusatz (falls die Kinder Beobachtungen gleich im Feld festhalten):</w:t>
            </w:r>
          </w:p>
          <w:p w14:paraId="4D5C59F8" w14:textId="60FA36CC" w:rsidR="00584717" w:rsidRDefault="00584717" w:rsidP="000A4020">
            <w:r>
              <w:t>Hält das Kind Beobachtungen zweckmässig und effektiv fest?</w:t>
            </w:r>
          </w:p>
        </w:tc>
        <w:tc>
          <w:tcPr>
            <w:tcW w:w="2479" w:type="dxa"/>
            <w:shd w:val="pct15" w:color="auto" w:fill="auto"/>
          </w:tcPr>
          <w:p w14:paraId="6AF44B4B" w14:textId="77777777" w:rsidR="00584717" w:rsidRDefault="00584717" w:rsidP="000A4020">
            <w:r>
              <w:t>Bemerkungen</w:t>
            </w:r>
          </w:p>
        </w:tc>
      </w:tr>
      <w:tr w:rsidR="00584717" w14:paraId="6A184BBB" w14:textId="77777777" w:rsidTr="000A4020">
        <w:tc>
          <w:tcPr>
            <w:tcW w:w="1638" w:type="dxa"/>
          </w:tcPr>
          <w:p w14:paraId="54988B6D" w14:textId="77777777" w:rsidR="00584717" w:rsidRDefault="00584717" w:rsidP="000A4020"/>
        </w:tc>
        <w:tc>
          <w:tcPr>
            <w:tcW w:w="2478" w:type="dxa"/>
          </w:tcPr>
          <w:p w14:paraId="7B29AB5D" w14:textId="77777777" w:rsidR="00584717" w:rsidRDefault="00584717" w:rsidP="000A4020"/>
        </w:tc>
        <w:tc>
          <w:tcPr>
            <w:tcW w:w="2478" w:type="dxa"/>
          </w:tcPr>
          <w:p w14:paraId="089FF5AA" w14:textId="77777777" w:rsidR="00584717" w:rsidRDefault="00584717" w:rsidP="000A4020"/>
        </w:tc>
        <w:tc>
          <w:tcPr>
            <w:tcW w:w="2478" w:type="dxa"/>
          </w:tcPr>
          <w:p w14:paraId="7BA03D5E" w14:textId="77777777" w:rsidR="00584717" w:rsidRDefault="00584717" w:rsidP="000A4020"/>
        </w:tc>
        <w:tc>
          <w:tcPr>
            <w:tcW w:w="2478" w:type="dxa"/>
          </w:tcPr>
          <w:p w14:paraId="4D5F2B58" w14:textId="77777777" w:rsidR="00584717" w:rsidRDefault="00584717" w:rsidP="000A4020"/>
        </w:tc>
        <w:tc>
          <w:tcPr>
            <w:tcW w:w="2479" w:type="dxa"/>
          </w:tcPr>
          <w:p w14:paraId="570EB3E5" w14:textId="77777777" w:rsidR="00584717" w:rsidRDefault="00584717" w:rsidP="000A4020"/>
        </w:tc>
      </w:tr>
      <w:tr w:rsidR="00584717" w14:paraId="635D70AF" w14:textId="77777777" w:rsidTr="000A4020">
        <w:tc>
          <w:tcPr>
            <w:tcW w:w="1638" w:type="dxa"/>
          </w:tcPr>
          <w:p w14:paraId="411E2238" w14:textId="77777777" w:rsidR="00584717" w:rsidRDefault="00584717" w:rsidP="000A4020"/>
        </w:tc>
        <w:tc>
          <w:tcPr>
            <w:tcW w:w="2478" w:type="dxa"/>
          </w:tcPr>
          <w:p w14:paraId="3C139DA7" w14:textId="77777777" w:rsidR="00584717" w:rsidRDefault="00584717" w:rsidP="000A4020"/>
        </w:tc>
        <w:tc>
          <w:tcPr>
            <w:tcW w:w="2478" w:type="dxa"/>
          </w:tcPr>
          <w:p w14:paraId="5793EB4E" w14:textId="77777777" w:rsidR="00584717" w:rsidRDefault="00584717" w:rsidP="000A4020"/>
        </w:tc>
        <w:tc>
          <w:tcPr>
            <w:tcW w:w="2478" w:type="dxa"/>
          </w:tcPr>
          <w:p w14:paraId="60B6EECB" w14:textId="77777777" w:rsidR="00584717" w:rsidRDefault="00584717" w:rsidP="000A4020"/>
        </w:tc>
        <w:tc>
          <w:tcPr>
            <w:tcW w:w="2478" w:type="dxa"/>
          </w:tcPr>
          <w:p w14:paraId="64F3CB51" w14:textId="77777777" w:rsidR="00584717" w:rsidRDefault="00584717" w:rsidP="000A4020"/>
        </w:tc>
        <w:tc>
          <w:tcPr>
            <w:tcW w:w="2479" w:type="dxa"/>
          </w:tcPr>
          <w:p w14:paraId="77CBE001" w14:textId="77777777" w:rsidR="00584717" w:rsidRDefault="00584717" w:rsidP="000A4020"/>
        </w:tc>
      </w:tr>
      <w:tr w:rsidR="00584717" w14:paraId="3BD678E9" w14:textId="77777777" w:rsidTr="000A4020">
        <w:tc>
          <w:tcPr>
            <w:tcW w:w="1638" w:type="dxa"/>
          </w:tcPr>
          <w:p w14:paraId="12B8E030" w14:textId="77777777" w:rsidR="00584717" w:rsidRDefault="00584717" w:rsidP="000A4020"/>
        </w:tc>
        <w:tc>
          <w:tcPr>
            <w:tcW w:w="2478" w:type="dxa"/>
          </w:tcPr>
          <w:p w14:paraId="597D5984" w14:textId="77777777" w:rsidR="00584717" w:rsidRDefault="00584717" w:rsidP="000A4020"/>
        </w:tc>
        <w:tc>
          <w:tcPr>
            <w:tcW w:w="2478" w:type="dxa"/>
          </w:tcPr>
          <w:p w14:paraId="38E0131E" w14:textId="77777777" w:rsidR="00584717" w:rsidRDefault="00584717" w:rsidP="000A4020"/>
        </w:tc>
        <w:tc>
          <w:tcPr>
            <w:tcW w:w="2478" w:type="dxa"/>
          </w:tcPr>
          <w:p w14:paraId="074A2A89" w14:textId="77777777" w:rsidR="00584717" w:rsidRDefault="00584717" w:rsidP="000A4020"/>
        </w:tc>
        <w:tc>
          <w:tcPr>
            <w:tcW w:w="2478" w:type="dxa"/>
          </w:tcPr>
          <w:p w14:paraId="434E8BEE" w14:textId="77777777" w:rsidR="00584717" w:rsidRDefault="00584717" w:rsidP="000A4020"/>
        </w:tc>
        <w:tc>
          <w:tcPr>
            <w:tcW w:w="2479" w:type="dxa"/>
          </w:tcPr>
          <w:p w14:paraId="375B1236" w14:textId="77777777" w:rsidR="00584717" w:rsidRDefault="00584717" w:rsidP="000A4020"/>
        </w:tc>
      </w:tr>
      <w:tr w:rsidR="00584717" w14:paraId="720C719E" w14:textId="77777777" w:rsidTr="000A4020">
        <w:tc>
          <w:tcPr>
            <w:tcW w:w="1638" w:type="dxa"/>
          </w:tcPr>
          <w:p w14:paraId="2DE94D93" w14:textId="77777777" w:rsidR="00584717" w:rsidRDefault="00584717" w:rsidP="000A4020"/>
        </w:tc>
        <w:tc>
          <w:tcPr>
            <w:tcW w:w="2478" w:type="dxa"/>
          </w:tcPr>
          <w:p w14:paraId="6A51CC74" w14:textId="77777777" w:rsidR="00584717" w:rsidRDefault="00584717" w:rsidP="000A4020"/>
        </w:tc>
        <w:tc>
          <w:tcPr>
            <w:tcW w:w="2478" w:type="dxa"/>
          </w:tcPr>
          <w:p w14:paraId="5F1D65FD" w14:textId="77777777" w:rsidR="00584717" w:rsidRDefault="00584717" w:rsidP="000A4020"/>
        </w:tc>
        <w:tc>
          <w:tcPr>
            <w:tcW w:w="2478" w:type="dxa"/>
          </w:tcPr>
          <w:p w14:paraId="05DE91AD" w14:textId="77777777" w:rsidR="00584717" w:rsidRDefault="00584717" w:rsidP="000A4020"/>
        </w:tc>
        <w:tc>
          <w:tcPr>
            <w:tcW w:w="2478" w:type="dxa"/>
          </w:tcPr>
          <w:p w14:paraId="46874981" w14:textId="77777777" w:rsidR="00584717" w:rsidRDefault="00584717" w:rsidP="000A4020"/>
        </w:tc>
        <w:tc>
          <w:tcPr>
            <w:tcW w:w="2479" w:type="dxa"/>
          </w:tcPr>
          <w:p w14:paraId="4F1BA16B" w14:textId="77777777" w:rsidR="00584717" w:rsidRDefault="00584717" w:rsidP="000A4020"/>
        </w:tc>
      </w:tr>
      <w:tr w:rsidR="00584717" w14:paraId="6385E4DD" w14:textId="77777777" w:rsidTr="000A4020">
        <w:tc>
          <w:tcPr>
            <w:tcW w:w="1638" w:type="dxa"/>
          </w:tcPr>
          <w:p w14:paraId="626F9BE1" w14:textId="77777777" w:rsidR="00584717" w:rsidRDefault="00584717" w:rsidP="000A4020"/>
        </w:tc>
        <w:tc>
          <w:tcPr>
            <w:tcW w:w="2478" w:type="dxa"/>
          </w:tcPr>
          <w:p w14:paraId="6EBBECB7" w14:textId="77777777" w:rsidR="00584717" w:rsidRDefault="00584717" w:rsidP="000A4020"/>
        </w:tc>
        <w:tc>
          <w:tcPr>
            <w:tcW w:w="2478" w:type="dxa"/>
          </w:tcPr>
          <w:p w14:paraId="3A750A7D" w14:textId="77777777" w:rsidR="00584717" w:rsidRDefault="00584717" w:rsidP="000A4020"/>
        </w:tc>
        <w:tc>
          <w:tcPr>
            <w:tcW w:w="2478" w:type="dxa"/>
          </w:tcPr>
          <w:p w14:paraId="3720275E" w14:textId="77777777" w:rsidR="00584717" w:rsidRDefault="00584717" w:rsidP="000A4020"/>
        </w:tc>
        <w:tc>
          <w:tcPr>
            <w:tcW w:w="2478" w:type="dxa"/>
          </w:tcPr>
          <w:p w14:paraId="6792FF56" w14:textId="77777777" w:rsidR="00584717" w:rsidRDefault="00584717" w:rsidP="000A4020"/>
        </w:tc>
        <w:tc>
          <w:tcPr>
            <w:tcW w:w="2479" w:type="dxa"/>
          </w:tcPr>
          <w:p w14:paraId="0D5A7D4F" w14:textId="77777777" w:rsidR="00584717" w:rsidRDefault="00584717" w:rsidP="000A4020"/>
        </w:tc>
      </w:tr>
      <w:tr w:rsidR="00584717" w14:paraId="28381B1C" w14:textId="77777777" w:rsidTr="000A4020">
        <w:tc>
          <w:tcPr>
            <w:tcW w:w="1638" w:type="dxa"/>
          </w:tcPr>
          <w:p w14:paraId="22A9CFB9" w14:textId="77777777" w:rsidR="00584717" w:rsidRDefault="00584717" w:rsidP="000A4020"/>
        </w:tc>
        <w:tc>
          <w:tcPr>
            <w:tcW w:w="2478" w:type="dxa"/>
          </w:tcPr>
          <w:p w14:paraId="6792B316" w14:textId="77777777" w:rsidR="00584717" w:rsidRDefault="00584717" w:rsidP="000A4020"/>
        </w:tc>
        <w:tc>
          <w:tcPr>
            <w:tcW w:w="2478" w:type="dxa"/>
          </w:tcPr>
          <w:p w14:paraId="01ED4CC1" w14:textId="77777777" w:rsidR="00584717" w:rsidRDefault="00584717" w:rsidP="000A4020"/>
        </w:tc>
        <w:tc>
          <w:tcPr>
            <w:tcW w:w="2478" w:type="dxa"/>
          </w:tcPr>
          <w:p w14:paraId="07A641F6" w14:textId="77777777" w:rsidR="00584717" w:rsidRDefault="00584717" w:rsidP="000A4020"/>
        </w:tc>
        <w:tc>
          <w:tcPr>
            <w:tcW w:w="2478" w:type="dxa"/>
          </w:tcPr>
          <w:p w14:paraId="103D368A" w14:textId="77777777" w:rsidR="00584717" w:rsidRDefault="00584717" w:rsidP="000A4020"/>
        </w:tc>
        <w:tc>
          <w:tcPr>
            <w:tcW w:w="2479" w:type="dxa"/>
          </w:tcPr>
          <w:p w14:paraId="17621123" w14:textId="77777777" w:rsidR="00584717" w:rsidRDefault="00584717" w:rsidP="000A4020"/>
        </w:tc>
      </w:tr>
      <w:tr w:rsidR="00584717" w14:paraId="2ED31B2F" w14:textId="77777777" w:rsidTr="000A4020">
        <w:tc>
          <w:tcPr>
            <w:tcW w:w="1638" w:type="dxa"/>
          </w:tcPr>
          <w:p w14:paraId="0B74C386" w14:textId="77777777" w:rsidR="00584717" w:rsidRDefault="00584717" w:rsidP="000A4020"/>
        </w:tc>
        <w:tc>
          <w:tcPr>
            <w:tcW w:w="2478" w:type="dxa"/>
          </w:tcPr>
          <w:p w14:paraId="197DAC4F" w14:textId="77777777" w:rsidR="00584717" w:rsidRDefault="00584717" w:rsidP="000A4020"/>
        </w:tc>
        <w:tc>
          <w:tcPr>
            <w:tcW w:w="2478" w:type="dxa"/>
          </w:tcPr>
          <w:p w14:paraId="05480C83" w14:textId="77777777" w:rsidR="00584717" w:rsidRDefault="00584717" w:rsidP="000A4020"/>
        </w:tc>
        <w:tc>
          <w:tcPr>
            <w:tcW w:w="2478" w:type="dxa"/>
          </w:tcPr>
          <w:p w14:paraId="3814A318" w14:textId="77777777" w:rsidR="00584717" w:rsidRDefault="00584717" w:rsidP="000A4020"/>
        </w:tc>
        <w:tc>
          <w:tcPr>
            <w:tcW w:w="2478" w:type="dxa"/>
          </w:tcPr>
          <w:p w14:paraId="0AC192F8" w14:textId="77777777" w:rsidR="00584717" w:rsidRDefault="00584717" w:rsidP="000A4020"/>
        </w:tc>
        <w:tc>
          <w:tcPr>
            <w:tcW w:w="2479" w:type="dxa"/>
          </w:tcPr>
          <w:p w14:paraId="3F2FFB93" w14:textId="77777777" w:rsidR="00584717" w:rsidRDefault="00584717" w:rsidP="000A4020"/>
        </w:tc>
      </w:tr>
      <w:tr w:rsidR="00584717" w14:paraId="35D51AA3" w14:textId="77777777" w:rsidTr="000A4020">
        <w:tc>
          <w:tcPr>
            <w:tcW w:w="1638" w:type="dxa"/>
          </w:tcPr>
          <w:p w14:paraId="73C69950" w14:textId="77777777" w:rsidR="00584717" w:rsidRDefault="00584717" w:rsidP="000A4020"/>
        </w:tc>
        <w:tc>
          <w:tcPr>
            <w:tcW w:w="2478" w:type="dxa"/>
          </w:tcPr>
          <w:p w14:paraId="24F47798" w14:textId="77777777" w:rsidR="00584717" w:rsidRDefault="00584717" w:rsidP="000A4020"/>
        </w:tc>
        <w:tc>
          <w:tcPr>
            <w:tcW w:w="2478" w:type="dxa"/>
          </w:tcPr>
          <w:p w14:paraId="519CBA7D" w14:textId="77777777" w:rsidR="00584717" w:rsidRDefault="00584717" w:rsidP="000A4020"/>
        </w:tc>
        <w:tc>
          <w:tcPr>
            <w:tcW w:w="2478" w:type="dxa"/>
          </w:tcPr>
          <w:p w14:paraId="04AB3710" w14:textId="77777777" w:rsidR="00584717" w:rsidRDefault="00584717" w:rsidP="000A4020"/>
        </w:tc>
        <w:tc>
          <w:tcPr>
            <w:tcW w:w="2478" w:type="dxa"/>
          </w:tcPr>
          <w:p w14:paraId="376C18A3" w14:textId="77777777" w:rsidR="00584717" w:rsidRDefault="00584717" w:rsidP="000A4020"/>
        </w:tc>
        <w:tc>
          <w:tcPr>
            <w:tcW w:w="2479" w:type="dxa"/>
          </w:tcPr>
          <w:p w14:paraId="48F9E50E" w14:textId="77777777" w:rsidR="00584717" w:rsidRDefault="00584717" w:rsidP="000A4020"/>
        </w:tc>
      </w:tr>
      <w:tr w:rsidR="00584717" w14:paraId="1A6A8063" w14:textId="77777777" w:rsidTr="000A4020">
        <w:tc>
          <w:tcPr>
            <w:tcW w:w="1638" w:type="dxa"/>
          </w:tcPr>
          <w:p w14:paraId="4B6B9CCE" w14:textId="77777777" w:rsidR="00584717" w:rsidRDefault="00584717" w:rsidP="000A4020"/>
        </w:tc>
        <w:tc>
          <w:tcPr>
            <w:tcW w:w="2478" w:type="dxa"/>
          </w:tcPr>
          <w:p w14:paraId="7A6B7083" w14:textId="77777777" w:rsidR="00584717" w:rsidRDefault="00584717" w:rsidP="000A4020"/>
        </w:tc>
        <w:tc>
          <w:tcPr>
            <w:tcW w:w="2478" w:type="dxa"/>
          </w:tcPr>
          <w:p w14:paraId="06C83E17" w14:textId="77777777" w:rsidR="00584717" w:rsidRDefault="00584717" w:rsidP="000A4020"/>
        </w:tc>
        <w:tc>
          <w:tcPr>
            <w:tcW w:w="2478" w:type="dxa"/>
          </w:tcPr>
          <w:p w14:paraId="4B02AC6E" w14:textId="77777777" w:rsidR="00584717" w:rsidRDefault="00584717" w:rsidP="000A4020"/>
        </w:tc>
        <w:tc>
          <w:tcPr>
            <w:tcW w:w="2478" w:type="dxa"/>
          </w:tcPr>
          <w:p w14:paraId="409DDB04" w14:textId="77777777" w:rsidR="00584717" w:rsidRDefault="00584717" w:rsidP="000A4020"/>
        </w:tc>
        <w:tc>
          <w:tcPr>
            <w:tcW w:w="2479" w:type="dxa"/>
          </w:tcPr>
          <w:p w14:paraId="02E8073E" w14:textId="77777777" w:rsidR="00584717" w:rsidRDefault="00584717" w:rsidP="000A4020"/>
        </w:tc>
      </w:tr>
      <w:tr w:rsidR="00584717" w14:paraId="741306A5" w14:textId="77777777" w:rsidTr="000A4020">
        <w:tc>
          <w:tcPr>
            <w:tcW w:w="1638" w:type="dxa"/>
          </w:tcPr>
          <w:p w14:paraId="02CC058D" w14:textId="77777777" w:rsidR="00584717" w:rsidRDefault="00584717" w:rsidP="000A4020"/>
        </w:tc>
        <w:tc>
          <w:tcPr>
            <w:tcW w:w="2478" w:type="dxa"/>
          </w:tcPr>
          <w:p w14:paraId="67FDA373" w14:textId="77777777" w:rsidR="00584717" w:rsidRDefault="00584717" w:rsidP="000A4020"/>
        </w:tc>
        <w:tc>
          <w:tcPr>
            <w:tcW w:w="2478" w:type="dxa"/>
          </w:tcPr>
          <w:p w14:paraId="08745996" w14:textId="77777777" w:rsidR="00584717" w:rsidRDefault="00584717" w:rsidP="000A4020"/>
        </w:tc>
        <w:tc>
          <w:tcPr>
            <w:tcW w:w="2478" w:type="dxa"/>
          </w:tcPr>
          <w:p w14:paraId="729D7BB2" w14:textId="77777777" w:rsidR="00584717" w:rsidRDefault="00584717" w:rsidP="000A4020"/>
        </w:tc>
        <w:tc>
          <w:tcPr>
            <w:tcW w:w="2478" w:type="dxa"/>
          </w:tcPr>
          <w:p w14:paraId="1E9F6250" w14:textId="77777777" w:rsidR="00584717" w:rsidRDefault="00584717" w:rsidP="000A4020"/>
        </w:tc>
        <w:tc>
          <w:tcPr>
            <w:tcW w:w="2479" w:type="dxa"/>
          </w:tcPr>
          <w:p w14:paraId="638B5A45" w14:textId="77777777" w:rsidR="00584717" w:rsidRDefault="00584717" w:rsidP="000A4020"/>
        </w:tc>
      </w:tr>
      <w:tr w:rsidR="00584717" w14:paraId="741DD9A9" w14:textId="77777777" w:rsidTr="000A4020">
        <w:tc>
          <w:tcPr>
            <w:tcW w:w="1638" w:type="dxa"/>
          </w:tcPr>
          <w:p w14:paraId="18F2D244" w14:textId="77777777" w:rsidR="00584717" w:rsidRDefault="00584717" w:rsidP="000A4020"/>
        </w:tc>
        <w:tc>
          <w:tcPr>
            <w:tcW w:w="2478" w:type="dxa"/>
          </w:tcPr>
          <w:p w14:paraId="36794AF4" w14:textId="77777777" w:rsidR="00584717" w:rsidRDefault="00584717" w:rsidP="000A4020"/>
        </w:tc>
        <w:tc>
          <w:tcPr>
            <w:tcW w:w="2478" w:type="dxa"/>
          </w:tcPr>
          <w:p w14:paraId="663D3AB8" w14:textId="77777777" w:rsidR="00584717" w:rsidRDefault="00584717" w:rsidP="000A4020"/>
        </w:tc>
        <w:tc>
          <w:tcPr>
            <w:tcW w:w="2478" w:type="dxa"/>
          </w:tcPr>
          <w:p w14:paraId="56029B01" w14:textId="77777777" w:rsidR="00584717" w:rsidRDefault="00584717" w:rsidP="000A4020"/>
        </w:tc>
        <w:tc>
          <w:tcPr>
            <w:tcW w:w="2478" w:type="dxa"/>
          </w:tcPr>
          <w:p w14:paraId="3D01605D" w14:textId="77777777" w:rsidR="00584717" w:rsidRDefault="00584717" w:rsidP="000A4020"/>
        </w:tc>
        <w:tc>
          <w:tcPr>
            <w:tcW w:w="2479" w:type="dxa"/>
          </w:tcPr>
          <w:p w14:paraId="78DA91F2" w14:textId="77777777" w:rsidR="00584717" w:rsidRDefault="00584717" w:rsidP="000A4020"/>
        </w:tc>
      </w:tr>
      <w:tr w:rsidR="00584717" w14:paraId="6178F70A" w14:textId="77777777" w:rsidTr="000A4020">
        <w:tc>
          <w:tcPr>
            <w:tcW w:w="1638" w:type="dxa"/>
          </w:tcPr>
          <w:p w14:paraId="38342633" w14:textId="77777777" w:rsidR="00584717" w:rsidRDefault="00584717" w:rsidP="000A4020"/>
        </w:tc>
        <w:tc>
          <w:tcPr>
            <w:tcW w:w="2478" w:type="dxa"/>
          </w:tcPr>
          <w:p w14:paraId="43AA4B78" w14:textId="77777777" w:rsidR="00584717" w:rsidRDefault="00584717" w:rsidP="000A4020"/>
        </w:tc>
        <w:tc>
          <w:tcPr>
            <w:tcW w:w="2478" w:type="dxa"/>
          </w:tcPr>
          <w:p w14:paraId="771E055F" w14:textId="77777777" w:rsidR="00584717" w:rsidRDefault="00584717" w:rsidP="000A4020"/>
        </w:tc>
        <w:tc>
          <w:tcPr>
            <w:tcW w:w="2478" w:type="dxa"/>
          </w:tcPr>
          <w:p w14:paraId="55C0F1FD" w14:textId="77777777" w:rsidR="00584717" w:rsidRDefault="00584717" w:rsidP="000A4020"/>
        </w:tc>
        <w:tc>
          <w:tcPr>
            <w:tcW w:w="2478" w:type="dxa"/>
          </w:tcPr>
          <w:p w14:paraId="66106713" w14:textId="77777777" w:rsidR="00584717" w:rsidRDefault="00584717" w:rsidP="000A4020"/>
        </w:tc>
        <w:tc>
          <w:tcPr>
            <w:tcW w:w="2479" w:type="dxa"/>
          </w:tcPr>
          <w:p w14:paraId="1E4F40E3" w14:textId="77777777" w:rsidR="00584717" w:rsidRDefault="00584717" w:rsidP="000A4020"/>
        </w:tc>
      </w:tr>
      <w:tr w:rsidR="00584717" w14:paraId="40C49F78" w14:textId="77777777" w:rsidTr="000A4020">
        <w:tc>
          <w:tcPr>
            <w:tcW w:w="1638" w:type="dxa"/>
          </w:tcPr>
          <w:p w14:paraId="78AA2BC5" w14:textId="77777777" w:rsidR="00584717" w:rsidRDefault="00584717" w:rsidP="000A4020"/>
        </w:tc>
        <w:tc>
          <w:tcPr>
            <w:tcW w:w="2478" w:type="dxa"/>
          </w:tcPr>
          <w:p w14:paraId="335E2F69" w14:textId="77777777" w:rsidR="00584717" w:rsidRDefault="00584717" w:rsidP="000A4020"/>
        </w:tc>
        <w:tc>
          <w:tcPr>
            <w:tcW w:w="2478" w:type="dxa"/>
          </w:tcPr>
          <w:p w14:paraId="3F4D98F3" w14:textId="77777777" w:rsidR="00584717" w:rsidRDefault="00584717" w:rsidP="000A4020"/>
        </w:tc>
        <w:tc>
          <w:tcPr>
            <w:tcW w:w="2478" w:type="dxa"/>
          </w:tcPr>
          <w:p w14:paraId="1EF178E6" w14:textId="77777777" w:rsidR="00584717" w:rsidRDefault="00584717" w:rsidP="000A4020"/>
        </w:tc>
        <w:tc>
          <w:tcPr>
            <w:tcW w:w="2478" w:type="dxa"/>
          </w:tcPr>
          <w:p w14:paraId="30B7C222" w14:textId="77777777" w:rsidR="00584717" w:rsidRDefault="00584717" w:rsidP="000A4020"/>
        </w:tc>
        <w:tc>
          <w:tcPr>
            <w:tcW w:w="2479" w:type="dxa"/>
          </w:tcPr>
          <w:p w14:paraId="149F5D22" w14:textId="77777777" w:rsidR="00584717" w:rsidRDefault="00584717" w:rsidP="000A4020"/>
        </w:tc>
      </w:tr>
      <w:tr w:rsidR="00584717" w14:paraId="54AFB9E0" w14:textId="77777777" w:rsidTr="000A4020">
        <w:tc>
          <w:tcPr>
            <w:tcW w:w="1638" w:type="dxa"/>
          </w:tcPr>
          <w:p w14:paraId="52268853" w14:textId="77777777" w:rsidR="00584717" w:rsidRDefault="00584717" w:rsidP="000A4020"/>
        </w:tc>
        <w:tc>
          <w:tcPr>
            <w:tcW w:w="2478" w:type="dxa"/>
          </w:tcPr>
          <w:p w14:paraId="2B48A7CD" w14:textId="77777777" w:rsidR="00584717" w:rsidRDefault="00584717" w:rsidP="000A4020"/>
        </w:tc>
        <w:tc>
          <w:tcPr>
            <w:tcW w:w="2478" w:type="dxa"/>
          </w:tcPr>
          <w:p w14:paraId="1D5A4089" w14:textId="77777777" w:rsidR="00584717" w:rsidRDefault="00584717" w:rsidP="000A4020"/>
        </w:tc>
        <w:tc>
          <w:tcPr>
            <w:tcW w:w="2478" w:type="dxa"/>
          </w:tcPr>
          <w:p w14:paraId="2A6A922D" w14:textId="77777777" w:rsidR="00584717" w:rsidRDefault="00584717" w:rsidP="000A4020"/>
        </w:tc>
        <w:tc>
          <w:tcPr>
            <w:tcW w:w="2478" w:type="dxa"/>
          </w:tcPr>
          <w:p w14:paraId="557689FC" w14:textId="77777777" w:rsidR="00584717" w:rsidRDefault="00584717" w:rsidP="000A4020"/>
        </w:tc>
        <w:tc>
          <w:tcPr>
            <w:tcW w:w="2479" w:type="dxa"/>
          </w:tcPr>
          <w:p w14:paraId="3F9866E2" w14:textId="77777777" w:rsidR="00584717" w:rsidRDefault="00584717" w:rsidP="000A4020"/>
        </w:tc>
      </w:tr>
    </w:tbl>
    <w:p w14:paraId="747AB50B" w14:textId="77777777" w:rsidR="00584717" w:rsidRPr="00564D6E" w:rsidRDefault="00584717" w:rsidP="00584717"/>
    <w:sectPr w:rsidR="00584717" w:rsidRPr="00564D6E" w:rsidSect="00584717">
      <w:footerReference w:type="default" r:id="rId7"/>
      <w:headerReference w:type="first" r:id="rId8"/>
      <w:footerReference w:type="first" r:id="rId9"/>
      <w:pgSz w:w="16840" w:h="11900" w:orient="landscape"/>
      <w:pgMar w:top="1134" w:right="2835" w:bottom="1134" w:left="85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52EFC" w14:textId="77777777" w:rsidR="00E84929" w:rsidRDefault="00E84929" w:rsidP="008E42F7">
      <w:r>
        <w:separator/>
      </w:r>
    </w:p>
  </w:endnote>
  <w:endnote w:type="continuationSeparator" w:id="0">
    <w:p w14:paraId="69EAB2A5" w14:textId="77777777" w:rsidR="00E84929" w:rsidRDefault="00E84929" w:rsidP="008E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﷽﷽﷽﷽﷽﷽﷽﷽"/>
    <w:charset w:val="00"/>
    <w:family w:val="swiss"/>
    <w:pitch w:val="variable"/>
    <w:sig w:usb0="E1000AEF" w:usb1="5000A1FF" w:usb2="00000000" w:usb3="00000000" w:csb0="000001BF" w:csb1="00000000"/>
  </w:font>
  <w:font w:name="FrutigerLTStd-BoldC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LT Std 65 Bold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GlyphaLTStd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Calibri"/>
    <w:charset w:val="00"/>
    <w:family w:val="auto"/>
    <w:pitch w:val="variable"/>
    <w:sig w:usb0="00000003" w:usb1="00000000" w:usb2="00000000" w:usb3="00000000" w:csb0="00000001" w:csb1="00000000"/>
  </w:font>
  <w:font w:name="FrutigerLTStd-Bold">
    <w:altName w:val="Frutiger LT Std 65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B24FD" w14:textId="77777777" w:rsidR="00AE20AC" w:rsidRPr="00AE20AC" w:rsidRDefault="00AE20AC" w:rsidP="00AE20AC">
    <w:pPr>
      <w:autoSpaceDE w:val="0"/>
      <w:autoSpaceDN w:val="0"/>
      <w:adjustRightInd w:val="0"/>
      <w:rPr>
        <w:rFonts w:ascii="Arial" w:hAnsi="Arial" w:cs="Arial"/>
        <w:color w:val="231F20"/>
        <w:sz w:val="16"/>
        <w:szCs w:val="16"/>
      </w:rPr>
    </w:pPr>
    <w:bookmarkStart w:id="0" w:name="OLE_LINK9"/>
    <w:bookmarkStart w:id="1" w:name="OLE_LINK10"/>
    <w:r w:rsidRPr="00AE20AC">
      <w:rPr>
        <w:noProof/>
      </w:rPr>
      <w:drawing>
        <wp:anchor distT="0" distB="0" distL="114300" distR="114300" simplePos="0" relativeHeight="251658240" behindDoc="0" locked="0" layoutInCell="1" allowOverlap="1" wp14:anchorId="53229C2A" wp14:editId="71CDE1BA">
          <wp:simplePos x="0" y="0"/>
          <wp:positionH relativeFrom="margin">
            <wp:posOffset>5702058</wp:posOffset>
          </wp:positionH>
          <wp:positionV relativeFrom="paragraph">
            <wp:posOffset>3079</wp:posOffset>
          </wp:positionV>
          <wp:extent cx="414000" cy="237600"/>
          <wp:effectExtent l="0" t="0" r="5715" b="3810"/>
          <wp:wrapNone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40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20AC">
      <w:rPr>
        <w:rFonts w:ascii="Arial" w:hAnsi="Arial" w:cs="Arial"/>
        <w:color w:val="000000"/>
        <w:sz w:val="16"/>
        <w:szCs w:val="16"/>
      </w:rPr>
      <w:t xml:space="preserve">© 2019 Schulverlag plus AG | Bestandteil von Artikel 893538 Dossier Weitblick NMG 01/2021 – Fragt doch </w:t>
    </w:r>
    <w:proofErr w:type="gramStart"/>
    <w:r w:rsidRPr="00AE20AC">
      <w:rPr>
        <w:rFonts w:ascii="Arial" w:hAnsi="Arial" w:cs="Arial"/>
        <w:color w:val="000000"/>
        <w:sz w:val="16"/>
        <w:szCs w:val="16"/>
      </w:rPr>
      <w:t>uns!|</w:t>
    </w:r>
    <w:proofErr w:type="gramEnd"/>
    <w:r w:rsidRPr="00AE20AC">
      <w:rPr>
        <w:rFonts w:ascii="Arial" w:hAnsi="Arial" w:cs="Arial"/>
        <w:color w:val="000000"/>
        <w:sz w:val="16"/>
        <w:szCs w:val="16"/>
      </w:rPr>
      <w:t xml:space="preserve"> </w:t>
    </w:r>
    <w:r w:rsidRPr="00AE20AC">
      <w:rPr>
        <w:rFonts w:ascii="Arial" w:hAnsi="Arial" w:cs="Arial"/>
        <w:color w:val="231F20"/>
        <w:sz w:val="16"/>
        <w:szCs w:val="16"/>
      </w:rPr>
      <w:t>1/1</w:t>
    </w:r>
  </w:p>
  <w:p w14:paraId="5B06E47C" w14:textId="77777777" w:rsidR="00DE112F" w:rsidRPr="00AE20AC" w:rsidRDefault="00AE20AC" w:rsidP="00AE20AC">
    <w:pPr>
      <w:pStyle w:val="Fuzeile"/>
      <w:rPr>
        <w:rFonts w:ascii="Arial" w:hAnsi="Arial" w:cs="Arial"/>
        <w:szCs w:val="14"/>
      </w:rPr>
    </w:pPr>
    <w:r w:rsidRPr="00AE20AC">
      <w:rPr>
        <w:rFonts w:ascii="Arial" w:hAnsi="Arial" w:cs="Arial"/>
        <w:color w:val="222222"/>
        <w:szCs w:val="14"/>
      </w:rPr>
      <w:t xml:space="preserve">Der Verlag </w:t>
    </w:r>
    <w:proofErr w:type="spellStart"/>
    <w:r w:rsidRPr="00AE20AC">
      <w:rPr>
        <w:rFonts w:ascii="Arial" w:hAnsi="Arial" w:cs="Arial"/>
        <w:color w:val="222222"/>
        <w:szCs w:val="14"/>
      </w:rPr>
      <w:t>übernimmt</w:t>
    </w:r>
    <w:proofErr w:type="spellEnd"/>
    <w:r w:rsidRPr="00AE20AC">
      <w:rPr>
        <w:rFonts w:ascii="Arial" w:hAnsi="Arial" w:cs="Arial"/>
        <w:color w:val="222222"/>
        <w:szCs w:val="14"/>
      </w:rPr>
      <w:t xml:space="preserve"> die inhaltliche und rechtliche Verantwortung </w:t>
    </w:r>
    <w:proofErr w:type="spellStart"/>
    <w:r w:rsidRPr="00AE20AC">
      <w:rPr>
        <w:rFonts w:ascii="Arial" w:hAnsi="Arial" w:cs="Arial"/>
        <w:color w:val="222222"/>
        <w:szCs w:val="14"/>
      </w:rPr>
      <w:t>für</w:t>
    </w:r>
    <w:proofErr w:type="spellEnd"/>
    <w:r w:rsidRPr="00AE20AC">
      <w:rPr>
        <w:rFonts w:ascii="Arial" w:hAnsi="Arial" w:cs="Arial"/>
        <w:color w:val="222222"/>
        <w:szCs w:val="14"/>
      </w:rPr>
      <w:t xml:space="preserve"> das Originaldokument, nicht aber </w:t>
    </w:r>
    <w:proofErr w:type="spellStart"/>
    <w:r w:rsidRPr="00AE20AC">
      <w:rPr>
        <w:rFonts w:ascii="Arial" w:hAnsi="Arial" w:cs="Arial"/>
        <w:color w:val="222222"/>
        <w:szCs w:val="14"/>
      </w:rPr>
      <w:t>für</w:t>
    </w:r>
    <w:proofErr w:type="spellEnd"/>
    <w:r w:rsidRPr="00AE20AC">
      <w:rPr>
        <w:rFonts w:ascii="Arial" w:hAnsi="Arial" w:cs="Arial"/>
        <w:color w:val="222222"/>
        <w:szCs w:val="14"/>
      </w:rPr>
      <w:t xml:space="preserve"> individuelle Anpassungen.</w:t>
    </w:r>
    <w:r w:rsidRPr="00AE20AC">
      <w:rPr>
        <w:noProof/>
      </w:rPr>
      <w:t xml:space="preserve"> </w:t>
    </w:r>
  </w:p>
  <w:p w14:paraId="32785C70" w14:textId="77777777" w:rsidR="00F35EC3" w:rsidRPr="00AE20AC" w:rsidRDefault="00F35EC3" w:rsidP="00644058">
    <w:pPr>
      <w:pStyle w:val="Fuzeile"/>
      <w:rPr>
        <w:rFonts w:ascii="Arial" w:hAnsi="Arial" w:cs="Arial"/>
        <w:color w:val="222222"/>
        <w:szCs w:val="14"/>
      </w:rPr>
    </w:pPr>
    <w:r w:rsidRPr="00AE20AC">
      <w:rPr>
        <w:rFonts w:ascii="Arial" w:hAnsi="Arial" w:cs="Arial"/>
        <w:color w:val="222222"/>
        <w:szCs w:val="14"/>
      </w:rPr>
      <w:t>CC BY-NC-SA 3.0 CH</w:t>
    </w:r>
  </w:p>
  <w:bookmarkEnd w:id="0"/>
  <w:bookmarkEnd w:id="1"/>
  <w:p w14:paraId="4E7F0409" w14:textId="77777777" w:rsidR="00AE20AC" w:rsidRDefault="00AE20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C7E6" w14:textId="77777777" w:rsidR="00EA216E" w:rsidRPr="00AE20AC" w:rsidRDefault="00EA216E" w:rsidP="00EA216E">
    <w:pPr>
      <w:autoSpaceDE w:val="0"/>
      <w:autoSpaceDN w:val="0"/>
      <w:adjustRightInd w:val="0"/>
      <w:rPr>
        <w:rFonts w:ascii="Arial" w:hAnsi="Arial" w:cs="Arial"/>
        <w:color w:val="231F20"/>
        <w:sz w:val="16"/>
        <w:szCs w:val="16"/>
      </w:rPr>
    </w:pPr>
    <w:r w:rsidRPr="00AE20AC">
      <w:rPr>
        <w:noProof/>
      </w:rPr>
      <w:drawing>
        <wp:anchor distT="0" distB="0" distL="114300" distR="114300" simplePos="0" relativeHeight="251660288" behindDoc="0" locked="0" layoutInCell="1" allowOverlap="1" wp14:anchorId="3A56661B" wp14:editId="1F97EE08">
          <wp:simplePos x="0" y="0"/>
          <wp:positionH relativeFrom="margin">
            <wp:posOffset>5702058</wp:posOffset>
          </wp:positionH>
          <wp:positionV relativeFrom="paragraph">
            <wp:posOffset>3079</wp:posOffset>
          </wp:positionV>
          <wp:extent cx="414000" cy="237600"/>
          <wp:effectExtent l="0" t="0" r="5715" b="3810"/>
          <wp:wrapNone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40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20AC">
      <w:rPr>
        <w:rFonts w:ascii="Arial" w:hAnsi="Arial" w:cs="Arial"/>
        <w:color w:val="000000"/>
        <w:sz w:val="16"/>
        <w:szCs w:val="16"/>
      </w:rPr>
      <w:t>© 20</w:t>
    </w:r>
    <w:r w:rsidR="005B6E1C">
      <w:rPr>
        <w:rFonts w:ascii="Arial" w:hAnsi="Arial" w:cs="Arial"/>
        <w:color w:val="000000"/>
        <w:sz w:val="16"/>
        <w:szCs w:val="16"/>
      </w:rPr>
      <w:t>21</w:t>
    </w:r>
    <w:r w:rsidRPr="00AE20AC">
      <w:rPr>
        <w:rFonts w:ascii="Arial" w:hAnsi="Arial" w:cs="Arial"/>
        <w:color w:val="000000"/>
        <w:sz w:val="16"/>
        <w:szCs w:val="16"/>
      </w:rPr>
      <w:t xml:space="preserve"> Schulverlag plus AG | Bestandteil von Artikel 89</w:t>
    </w:r>
    <w:r w:rsidR="005B6E1C">
      <w:rPr>
        <w:rFonts w:ascii="Arial" w:hAnsi="Arial" w:cs="Arial"/>
        <w:color w:val="000000"/>
        <w:sz w:val="16"/>
        <w:szCs w:val="16"/>
      </w:rPr>
      <w:t>963</w:t>
    </w:r>
    <w:r w:rsidRPr="00AE20AC">
      <w:rPr>
        <w:rFonts w:ascii="Arial" w:hAnsi="Arial" w:cs="Arial"/>
        <w:color w:val="000000"/>
        <w:sz w:val="16"/>
        <w:szCs w:val="16"/>
      </w:rPr>
      <w:t xml:space="preserve"> Dossier Weitblick NMG 0</w:t>
    </w:r>
    <w:r w:rsidR="005B6E1C">
      <w:rPr>
        <w:rFonts w:ascii="Arial" w:hAnsi="Arial" w:cs="Arial"/>
        <w:color w:val="000000"/>
        <w:sz w:val="16"/>
        <w:szCs w:val="16"/>
      </w:rPr>
      <w:t>2</w:t>
    </w:r>
    <w:r w:rsidRPr="00AE20AC">
      <w:rPr>
        <w:rFonts w:ascii="Arial" w:hAnsi="Arial" w:cs="Arial"/>
        <w:color w:val="000000"/>
        <w:sz w:val="16"/>
        <w:szCs w:val="16"/>
      </w:rPr>
      <w:t xml:space="preserve">/2021 – </w:t>
    </w:r>
    <w:proofErr w:type="gramStart"/>
    <w:r w:rsidR="005B6E1C">
      <w:rPr>
        <w:rFonts w:ascii="Arial" w:hAnsi="Arial" w:cs="Arial"/>
        <w:color w:val="000000"/>
        <w:sz w:val="16"/>
        <w:szCs w:val="16"/>
      </w:rPr>
      <w:t>ANPACKEN</w:t>
    </w:r>
    <w:r w:rsidRPr="00AE20AC">
      <w:rPr>
        <w:rFonts w:ascii="Arial" w:hAnsi="Arial" w:cs="Arial"/>
        <w:color w:val="000000"/>
        <w:sz w:val="16"/>
        <w:szCs w:val="16"/>
      </w:rPr>
      <w:t>!|</w:t>
    </w:r>
    <w:proofErr w:type="gramEnd"/>
    <w:r w:rsidRPr="00AE20AC">
      <w:rPr>
        <w:rFonts w:ascii="Arial" w:hAnsi="Arial" w:cs="Arial"/>
        <w:color w:val="000000"/>
        <w:sz w:val="16"/>
        <w:szCs w:val="16"/>
      </w:rPr>
      <w:t xml:space="preserve"> </w:t>
    </w:r>
    <w:r w:rsidRPr="00AE20AC">
      <w:rPr>
        <w:rFonts w:ascii="Arial" w:hAnsi="Arial" w:cs="Arial"/>
        <w:color w:val="231F20"/>
        <w:sz w:val="16"/>
        <w:szCs w:val="16"/>
      </w:rPr>
      <w:t>1/1</w:t>
    </w:r>
  </w:p>
  <w:p w14:paraId="5FB29DD1" w14:textId="77777777" w:rsidR="00EA216E" w:rsidRPr="00AE20AC" w:rsidRDefault="00EA216E" w:rsidP="00EA216E">
    <w:pPr>
      <w:pStyle w:val="Fuzeile"/>
      <w:rPr>
        <w:rFonts w:ascii="Arial" w:hAnsi="Arial" w:cs="Arial"/>
        <w:szCs w:val="14"/>
      </w:rPr>
    </w:pPr>
    <w:r w:rsidRPr="00AE20AC">
      <w:rPr>
        <w:rFonts w:ascii="Arial" w:hAnsi="Arial" w:cs="Arial"/>
        <w:color w:val="222222"/>
        <w:szCs w:val="14"/>
      </w:rPr>
      <w:t xml:space="preserve">Der Verlag </w:t>
    </w:r>
    <w:proofErr w:type="spellStart"/>
    <w:r w:rsidRPr="00AE20AC">
      <w:rPr>
        <w:rFonts w:ascii="Arial" w:hAnsi="Arial" w:cs="Arial"/>
        <w:color w:val="222222"/>
        <w:szCs w:val="14"/>
      </w:rPr>
      <w:t>übernimmt</w:t>
    </w:r>
    <w:proofErr w:type="spellEnd"/>
    <w:r w:rsidRPr="00AE20AC">
      <w:rPr>
        <w:rFonts w:ascii="Arial" w:hAnsi="Arial" w:cs="Arial"/>
        <w:color w:val="222222"/>
        <w:szCs w:val="14"/>
      </w:rPr>
      <w:t xml:space="preserve"> die inhaltliche und rechtliche Verantwortung </w:t>
    </w:r>
    <w:proofErr w:type="spellStart"/>
    <w:r w:rsidRPr="00AE20AC">
      <w:rPr>
        <w:rFonts w:ascii="Arial" w:hAnsi="Arial" w:cs="Arial"/>
        <w:color w:val="222222"/>
        <w:szCs w:val="14"/>
      </w:rPr>
      <w:t>für</w:t>
    </w:r>
    <w:proofErr w:type="spellEnd"/>
    <w:r w:rsidRPr="00AE20AC">
      <w:rPr>
        <w:rFonts w:ascii="Arial" w:hAnsi="Arial" w:cs="Arial"/>
        <w:color w:val="222222"/>
        <w:szCs w:val="14"/>
      </w:rPr>
      <w:t xml:space="preserve"> das Originaldokument, nicht aber </w:t>
    </w:r>
    <w:proofErr w:type="spellStart"/>
    <w:r w:rsidRPr="00AE20AC">
      <w:rPr>
        <w:rFonts w:ascii="Arial" w:hAnsi="Arial" w:cs="Arial"/>
        <w:color w:val="222222"/>
        <w:szCs w:val="14"/>
      </w:rPr>
      <w:t>für</w:t>
    </w:r>
    <w:proofErr w:type="spellEnd"/>
    <w:r w:rsidRPr="00AE20AC">
      <w:rPr>
        <w:rFonts w:ascii="Arial" w:hAnsi="Arial" w:cs="Arial"/>
        <w:color w:val="222222"/>
        <w:szCs w:val="14"/>
      </w:rPr>
      <w:t xml:space="preserve"> individuelle Anpassungen.</w:t>
    </w:r>
    <w:r w:rsidRPr="00AE20AC">
      <w:rPr>
        <w:noProof/>
      </w:rPr>
      <w:t xml:space="preserve"> </w:t>
    </w:r>
  </w:p>
  <w:p w14:paraId="625D3DE7" w14:textId="77777777" w:rsidR="00F35EC3" w:rsidRPr="00EA216E" w:rsidRDefault="00EA216E">
    <w:pPr>
      <w:pStyle w:val="Fuzeile"/>
      <w:rPr>
        <w:rFonts w:ascii="Arial" w:hAnsi="Arial" w:cs="Arial"/>
        <w:color w:val="222222"/>
        <w:szCs w:val="14"/>
      </w:rPr>
    </w:pPr>
    <w:r w:rsidRPr="00AE20AC">
      <w:rPr>
        <w:rFonts w:ascii="Arial" w:hAnsi="Arial" w:cs="Arial"/>
        <w:color w:val="222222"/>
        <w:szCs w:val="14"/>
      </w:rPr>
      <w:t>CC BY-NC-SA 3.0 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72486" w14:textId="77777777" w:rsidR="00E84929" w:rsidRDefault="00E84929" w:rsidP="008E42F7">
      <w:r>
        <w:separator/>
      </w:r>
    </w:p>
  </w:footnote>
  <w:footnote w:type="continuationSeparator" w:id="0">
    <w:p w14:paraId="47EEF481" w14:textId="77777777" w:rsidR="00E84929" w:rsidRDefault="00E84929" w:rsidP="008E4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7B72D" w14:textId="647DBA55" w:rsidR="00EA216E" w:rsidRDefault="00584717" w:rsidP="00584717">
    <w:pPr>
      <w:ind w:left="6379" w:right="1" w:hanging="992"/>
      <w:jc w:val="right"/>
    </w:pPr>
    <w:r w:rsidRPr="00DF56D8">
      <w:rPr>
        <w:noProof/>
      </w:rPr>
      <w:drawing>
        <wp:inline distT="0" distB="0" distL="0" distR="0" wp14:anchorId="46624232" wp14:editId="4292408C">
          <wp:extent cx="2114550" cy="1180765"/>
          <wp:effectExtent l="0" t="0" r="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4180" cy="1197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8B1FED" w14:textId="6CF740CC" w:rsidR="00EA216E" w:rsidRDefault="00EA216E" w:rsidP="00EA216E">
    <w:pPr>
      <w:ind w:left="7513" w:right="1" w:hanging="992"/>
    </w:pPr>
  </w:p>
  <w:p w14:paraId="71549432" w14:textId="77777777" w:rsidR="00F35EC3" w:rsidRPr="00EA216E" w:rsidRDefault="005B6E1C" w:rsidP="00EA216E">
    <w:pPr>
      <w:ind w:right="-7"/>
      <w:jc w:val="right"/>
      <w:rPr>
        <w:rFonts w:ascii="Frutiger 47LightCn" w:hAnsi="Frutiger 47LightCn"/>
        <w:sz w:val="18"/>
        <w:szCs w:val="18"/>
      </w:rPr>
    </w:pPr>
    <w:r>
      <w:rPr>
        <w:rFonts w:ascii="Frutiger 47LightCn" w:hAnsi="Frutiger 47LightCn" w:cs="FrutigerLTStd-Bold"/>
        <w:b/>
        <w:bCs/>
        <w:caps/>
        <w:color w:val="A01F28"/>
        <w:sz w:val="18"/>
        <w:szCs w:val="18"/>
      </w:rPr>
      <w:t>Anpacken!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17"/>
    <w:rsid w:val="00084341"/>
    <w:rsid w:val="000A5551"/>
    <w:rsid w:val="000B3F90"/>
    <w:rsid w:val="000C0D44"/>
    <w:rsid w:val="00122B6B"/>
    <w:rsid w:val="00132140"/>
    <w:rsid w:val="001F321D"/>
    <w:rsid w:val="002667DF"/>
    <w:rsid w:val="002B079B"/>
    <w:rsid w:val="00305E79"/>
    <w:rsid w:val="003241F9"/>
    <w:rsid w:val="00376145"/>
    <w:rsid w:val="003B4849"/>
    <w:rsid w:val="00412C05"/>
    <w:rsid w:val="0041770B"/>
    <w:rsid w:val="00545950"/>
    <w:rsid w:val="00554B7A"/>
    <w:rsid w:val="00584717"/>
    <w:rsid w:val="005A198F"/>
    <w:rsid w:val="005A7994"/>
    <w:rsid w:val="005B6E1C"/>
    <w:rsid w:val="005C4F03"/>
    <w:rsid w:val="005D02B8"/>
    <w:rsid w:val="005E079C"/>
    <w:rsid w:val="00644058"/>
    <w:rsid w:val="00653821"/>
    <w:rsid w:val="006A521E"/>
    <w:rsid w:val="006F346E"/>
    <w:rsid w:val="007062BD"/>
    <w:rsid w:val="0075533C"/>
    <w:rsid w:val="0079249F"/>
    <w:rsid w:val="007943EA"/>
    <w:rsid w:val="007E7CE0"/>
    <w:rsid w:val="00803922"/>
    <w:rsid w:val="0088544E"/>
    <w:rsid w:val="008D706B"/>
    <w:rsid w:val="008E2A85"/>
    <w:rsid w:val="008E42F7"/>
    <w:rsid w:val="00963190"/>
    <w:rsid w:val="00A04D8F"/>
    <w:rsid w:val="00A22EE7"/>
    <w:rsid w:val="00A41795"/>
    <w:rsid w:val="00A97DE7"/>
    <w:rsid w:val="00AC24B4"/>
    <w:rsid w:val="00AE20AC"/>
    <w:rsid w:val="00AF6834"/>
    <w:rsid w:val="00B3314F"/>
    <w:rsid w:val="00B355EC"/>
    <w:rsid w:val="00B4417B"/>
    <w:rsid w:val="00B717D0"/>
    <w:rsid w:val="00BA3446"/>
    <w:rsid w:val="00BF1817"/>
    <w:rsid w:val="00C02B4C"/>
    <w:rsid w:val="00D227B0"/>
    <w:rsid w:val="00DB6D96"/>
    <w:rsid w:val="00DE112F"/>
    <w:rsid w:val="00DF5224"/>
    <w:rsid w:val="00DF56D8"/>
    <w:rsid w:val="00E43786"/>
    <w:rsid w:val="00E84929"/>
    <w:rsid w:val="00E93437"/>
    <w:rsid w:val="00EA216E"/>
    <w:rsid w:val="00EA3331"/>
    <w:rsid w:val="00EE13AB"/>
    <w:rsid w:val="00F35060"/>
    <w:rsid w:val="00F35EC3"/>
    <w:rsid w:val="00F736E6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B3D626A"/>
  <w15:docId w15:val="{802B1CA7-BED6-49B7-9DF4-0CBA8BD2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A21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42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42F7"/>
  </w:style>
  <w:style w:type="paragraph" w:styleId="Fuzeile">
    <w:name w:val="footer"/>
    <w:basedOn w:val="Standard"/>
    <w:link w:val="FuzeileZchn"/>
    <w:uiPriority w:val="99"/>
    <w:unhideWhenUsed/>
    <w:qFormat/>
    <w:rsid w:val="005A198F"/>
    <w:pPr>
      <w:tabs>
        <w:tab w:val="right" w:pos="9072"/>
      </w:tabs>
    </w:pPr>
    <w:rPr>
      <w:rFonts w:ascii="Frutiger LT Std 45 Light" w:hAnsi="Frutiger LT Std 45 Light" w:cs="Tahoma"/>
      <w:sz w:val="14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5A198F"/>
    <w:rPr>
      <w:rFonts w:ascii="Frutiger LT Std 45 Light" w:hAnsi="Frutiger LT Std 45 Light" w:cs="Tahoma"/>
      <w:sz w:val="14"/>
      <w:szCs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42F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42F7"/>
    <w:rPr>
      <w:rFonts w:ascii="Lucida Grande" w:hAnsi="Lucida Grande" w:cs="Lucida Grande"/>
      <w:sz w:val="18"/>
      <w:szCs w:val="18"/>
    </w:rPr>
  </w:style>
  <w:style w:type="paragraph" w:customStyle="1" w:styleId="01Haupttitel">
    <w:name w:val="01_Haupttitel"/>
    <w:basedOn w:val="Standard"/>
    <w:uiPriority w:val="99"/>
    <w:qFormat/>
    <w:rsid w:val="0088544E"/>
    <w:pPr>
      <w:widowControl w:val="0"/>
      <w:tabs>
        <w:tab w:val="right" w:pos="208"/>
        <w:tab w:val="left" w:pos="384"/>
      </w:tabs>
      <w:autoSpaceDE w:val="0"/>
      <w:autoSpaceDN w:val="0"/>
      <w:adjustRightInd w:val="0"/>
      <w:jc w:val="both"/>
      <w:textAlignment w:val="center"/>
      <w:outlineLvl w:val="0"/>
    </w:pPr>
    <w:rPr>
      <w:rFonts w:ascii="FrutigerLTStd-BoldCn" w:hAnsi="FrutigerLTStd-BoldCn" w:cs="FrutigerLTStd-BoldCn"/>
      <w:b/>
      <w:bCs/>
      <w:caps/>
      <w:color w:val="006F79"/>
      <w:spacing w:val="4"/>
      <w:sz w:val="33"/>
      <w:szCs w:val="33"/>
    </w:rPr>
  </w:style>
  <w:style w:type="paragraph" w:customStyle="1" w:styleId="05Grundtext">
    <w:name w:val="05_Grundtext"/>
    <w:basedOn w:val="Standard"/>
    <w:uiPriority w:val="99"/>
    <w:qFormat/>
    <w:rsid w:val="00C02B4C"/>
    <w:pPr>
      <w:widowControl w:val="0"/>
      <w:tabs>
        <w:tab w:val="right" w:pos="184"/>
        <w:tab w:val="left" w:pos="340"/>
      </w:tabs>
      <w:autoSpaceDE w:val="0"/>
      <w:autoSpaceDN w:val="0"/>
      <w:adjustRightInd w:val="0"/>
      <w:spacing w:line="264" w:lineRule="auto"/>
      <w:jc w:val="both"/>
      <w:textAlignment w:val="center"/>
    </w:pPr>
    <w:rPr>
      <w:rFonts w:ascii="FrutigerLTStd-Light" w:hAnsi="FrutigerLTStd-Light" w:cs="FrutigerLTStd-Light"/>
      <w:color w:val="000000"/>
      <w:sz w:val="18"/>
      <w:szCs w:val="18"/>
    </w:rPr>
  </w:style>
  <w:style w:type="paragraph" w:customStyle="1" w:styleId="03Zwischentitel">
    <w:name w:val="03_Zwischentitel"/>
    <w:basedOn w:val="Standard"/>
    <w:uiPriority w:val="99"/>
    <w:qFormat/>
    <w:rsid w:val="0088544E"/>
    <w:pPr>
      <w:widowControl w:val="0"/>
      <w:autoSpaceDE w:val="0"/>
      <w:autoSpaceDN w:val="0"/>
      <w:adjustRightInd w:val="0"/>
      <w:spacing w:before="260" w:line="276" w:lineRule="auto"/>
      <w:textAlignment w:val="center"/>
      <w:outlineLvl w:val="0"/>
    </w:pPr>
    <w:rPr>
      <w:rFonts w:ascii="Frutiger LT Std 65 Bold" w:hAnsi="Frutiger LT Std 65 Bold" w:cs="GlyphaLTStd-Bold"/>
      <w:bCs/>
      <w:color w:val="006F79"/>
      <w:spacing w:val="2"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062BD"/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062BD"/>
    <w:rPr>
      <w:rFonts w:ascii="Lucida Grande" w:hAnsi="Lucida Grande" w:cs="Lucida Grande"/>
    </w:rPr>
  </w:style>
  <w:style w:type="character" w:styleId="Hyperlink">
    <w:name w:val="Hyperlink"/>
    <w:basedOn w:val="Absatz-Standardschriftart"/>
    <w:uiPriority w:val="99"/>
    <w:unhideWhenUsed/>
    <w:rsid w:val="00DE112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54B7A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39"/>
    <w:rsid w:val="00584717"/>
    <w:rPr>
      <w:rFonts w:ascii="Arial" w:eastAsiaTheme="minorHAnsi" w:hAnsi="Arial" w:cs="Arial"/>
      <w:sz w:val="20"/>
      <w:szCs w:val="20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yssenH\AppData\Roaming\Microsoft\Templates\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78061-5E7B-4DBB-8578-A62FA57D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</Template>
  <TotalTime>0</TotalTime>
  <Pages>1</Pages>
  <Words>69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Schulverlag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Wyssen Hanspeter</dc:creator>
  <cp:lastModifiedBy>Wyssen Hanspeter</cp:lastModifiedBy>
  <cp:revision>2</cp:revision>
  <cp:lastPrinted>2016-08-15T09:07:00Z</cp:lastPrinted>
  <dcterms:created xsi:type="dcterms:W3CDTF">2021-08-23T12:49:00Z</dcterms:created>
  <dcterms:modified xsi:type="dcterms:W3CDTF">2021-09-03T11:54:00Z</dcterms:modified>
</cp:coreProperties>
</file>