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7" w:rsidRPr="0088544E" w:rsidRDefault="00266E90" w:rsidP="0088544E">
      <w:pPr>
        <w:pStyle w:val="01Haupttitel"/>
      </w:pPr>
      <w:r>
        <w:t>Beobachtungen zur</w:t>
      </w:r>
      <w:r w:rsidR="0000247F">
        <w:t xml:space="preserve"> Raumwahrnehmung</w:t>
      </w:r>
    </w:p>
    <w:p w:rsidR="008E42F7" w:rsidRDefault="008E42F7" w:rsidP="0088544E">
      <w:pPr>
        <w:pStyle w:val="05Grundtext"/>
      </w:pPr>
    </w:p>
    <w:tbl>
      <w:tblPr>
        <w:tblStyle w:val="Tabellenraster"/>
        <w:tblW w:w="15023" w:type="dxa"/>
        <w:tblLook w:val="04A0" w:firstRow="1" w:lastRow="0" w:firstColumn="1" w:lastColumn="0" w:noHBand="0" w:noVBand="1"/>
      </w:tblPr>
      <w:tblGrid>
        <w:gridCol w:w="2551"/>
        <w:gridCol w:w="3118"/>
        <w:gridCol w:w="3118"/>
        <w:gridCol w:w="3118"/>
        <w:gridCol w:w="3118"/>
      </w:tblGrid>
      <w:tr w:rsidR="008D64EC" w:rsidRPr="00266E90" w:rsidTr="008D64EC"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Name</w:t>
            </w:r>
          </w:p>
        </w:tc>
        <w:tc>
          <w:tcPr>
            <w:tcW w:w="3118" w:type="dxa"/>
          </w:tcPr>
          <w:p w:rsidR="008D64EC" w:rsidRPr="00266E90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de-CH"/>
              </w:rPr>
            </w:pPr>
            <w:r w:rsidRPr="00266E90">
              <w:rPr>
                <w:rFonts w:ascii="Frutiger LT Std 45 Light" w:hAnsi="Frutiger LT Std 45 Light"/>
                <w:sz w:val="16"/>
                <w:szCs w:val="16"/>
                <w:lang w:val="de-CH"/>
              </w:rPr>
              <w:t>Sich auf Wahrnehmungsübungen einlassen</w:t>
            </w:r>
          </w:p>
        </w:tc>
        <w:tc>
          <w:tcPr>
            <w:tcW w:w="3118" w:type="dxa"/>
          </w:tcPr>
          <w:p w:rsidR="008D64EC" w:rsidRPr="00266E90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 w:rsidRPr="00266E90">
              <w:rPr>
                <w:rFonts w:ascii="Frutiger LT Std 45 Light" w:hAnsi="Frutiger LT Std 45 Light"/>
                <w:sz w:val="16"/>
                <w:szCs w:val="16"/>
                <w:lang w:val="fr-CH"/>
              </w:rPr>
              <w:t>Lagebegriffe</w:t>
            </w:r>
            <w:proofErr w:type="spellEnd"/>
            <w:r w:rsidRPr="00266E90">
              <w:rPr>
                <w:rFonts w:ascii="Frutiger LT Std 45 Light" w:hAnsi="Frutiger LT Std 45 Light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266E90">
              <w:rPr>
                <w:rFonts w:ascii="Frutiger LT Std 45 Light" w:hAnsi="Frutiger LT Std 45 Light"/>
                <w:sz w:val="16"/>
                <w:szCs w:val="16"/>
                <w:lang w:val="fr-CH"/>
              </w:rPr>
              <w:t>korrekt</w:t>
            </w:r>
            <w:proofErr w:type="spellEnd"/>
            <w:r w:rsidRPr="00266E90">
              <w:rPr>
                <w:rFonts w:ascii="Frutiger LT Std 45 Light" w:hAnsi="Frutiger LT Std 45 Light"/>
                <w:sz w:val="16"/>
                <w:szCs w:val="16"/>
                <w:lang w:val="fr-CH"/>
              </w:rPr>
              <w:t xml:space="preserve"> </w:t>
            </w:r>
            <w:proofErr w:type="spellStart"/>
            <w:r w:rsidRPr="00266E90">
              <w:rPr>
                <w:rFonts w:ascii="Frutiger LT Std 45 Light" w:hAnsi="Frutiger LT Std 45 Light"/>
                <w:sz w:val="16"/>
                <w:szCs w:val="16"/>
                <w:lang w:val="fr-CH"/>
              </w:rPr>
              <w:t>anwenden</w:t>
            </w:r>
            <w:proofErr w:type="spellEnd"/>
          </w:p>
        </w:tc>
        <w:tc>
          <w:tcPr>
            <w:tcW w:w="3118" w:type="dxa"/>
          </w:tcPr>
          <w:p w:rsidR="008D64EC" w:rsidRPr="00266E90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de-CH"/>
              </w:rPr>
            </w:pPr>
            <w:r w:rsidRPr="00266E90">
              <w:rPr>
                <w:rFonts w:ascii="Frutiger LT Std 45 Light" w:hAnsi="Frutiger LT Std 45 Light"/>
                <w:sz w:val="16"/>
                <w:szCs w:val="16"/>
                <w:lang w:val="de-CH"/>
              </w:rPr>
              <w:t>Räume mit treffenden Begriffen beschreiben</w:t>
            </w:r>
          </w:p>
        </w:tc>
        <w:tc>
          <w:tcPr>
            <w:tcW w:w="3118" w:type="dxa"/>
          </w:tcPr>
          <w:p w:rsidR="008D64EC" w:rsidRPr="00266E90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de-CH"/>
              </w:rPr>
            </w:pPr>
            <w:r w:rsidRPr="00266E90">
              <w:rPr>
                <w:rFonts w:ascii="Frutiger LT Std 45 Light" w:hAnsi="Frutiger LT Std 45 Light"/>
                <w:sz w:val="16"/>
                <w:szCs w:val="16"/>
                <w:lang w:val="de-CH"/>
              </w:rPr>
              <w:t>Den Nutzen von Räumen begründet bewerten</w:t>
            </w: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proofErr w:type="spellStart"/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xy</w:t>
            </w:r>
            <w:proofErr w:type="spellEnd"/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  <w:r w:rsidRPr="008D64EC">
              <w:rPr>
                <w:rFonts w:ascii="Frutiger LT Std 45 Light" w:hAnsi="Frutiger LT Std 45 Light"/>
                <w:sz w:val="16"/>
                <w:szCs w:val="16"/>
                <w:lang w:val="fr-CH"/>
              </w:rPr>
              <w:t>…</w:t>
            </w: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  <w:tr w:rsidR="008D64EC" w:rsidTr="008D64EC">
        <w:trPr>
          <w:trHeight w:val="1644"/>
        </w:trPr>
        <w:tc>
          <w:tcPr>
            <w:tcW w:w="2551" w:type="dxa"/>
            <w:vAlign w:val="center"/>
          </w:tcPr>
          <w:p w:rsidR="008D64EC" w:rsidRP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6"/>
                <w:szCs w:val="16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  <w:tc>
          <w:tcPr>
            <w:tcW w:w="3118" w:type="dxa"/>
          </w:tcPr>
          <w:p w:rsidR="008D64EC" w:rsidRDefault="008D64EC" w:rsidP="008D64EC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  <w:lang w:val="fr-CH"/>
              </w:rPr>
            </w:pPr>
          </w:p>
        </w:tc>
      </w:tr>
    </w:tbl>
    <w:p w:rsidR="002F53B8" w:rsidRPr="002F53B8" w:rsidRDefault="002F53B8" w:rsidP="0075533C">
      <w:pPr>
        <w:spacing w:line="276" w:lineRule="auto"/>
        <w:rPr>
          <w:rFonts w:ascii="Frutiger LT Std 45 Light" w:hAnsi="Frutiger LT Std 45 Light"/>
          <w:sz w:val="18"/>
          <w:szCs w:val="18"/>
          <w:lang w:val="fr-CH"/>
        </w:rPr>
      </w:pPr>
    </w:p>
    <w:sectPr w:rsidR="002F53B8" w:rsidRPr="002F53B8" w:rsidSect="002F5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283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BF" w:rsidRDefault="006522BF" w:rsidP="008E42F7">
      <w:r>
        <w:separator/>
      </w:r>
    </w:p>
  </w:endnote>
  <w:endnote w:type="continuationSeparator" w:id="0">
    <w:p w:rsidR="006522BF" w:rsidRDefault="006522BF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0E6D29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6522BF">
      <w:fldChar w:fldCharType="begin"/>
    </w:r>
    <w:r w:rsidR="006522BF">
      <w:instrText>NUMPAGES  \* Arabic  \* MERGEFORMAT</w:instrText>
    </w:r>
    <w:r w:rsidR="006522BF">
      <w:fldChar w:fldCharType="separate"/>
    </w:r>
    <w:r w:rsidR="000E6D29">
      <w:rPr>
        <w:noProof/>
      </w:rPr>
      <w:t>1</w:t>
    </w:r>
    <w:r w:rsidR="006522BF">
      <w:rPr>
        <w:noProof/>
      </w:rPr>
      <w:fldChar w:fldCharType="end"/>
    </w:r>
  </w:p>
  <w:p w:rsidR="00DE112F" w:rsidRPr="005A198F" w:rsidRDefault="00DE112F" w:rsidP="005A198F">
    <w:pPr>
      <w:pStyle w:val="Fuzeile"/>
    </w:pPr>
    <w:r w:rsidRPr="005A198F">
      <w:t>© 201</w:t>
    </w:r>
    <w:r w:rsidR="00D227B0">
      <w:t>7</w:t>
    </w:r>
    <w:r w:rsidRPr="005A198F">
      <w:t xml:space="preserve"> – Zeitschrift 4 bis 8, Schulverlag plus AG</w:t>
    </w:r>
    <w:r w:rsidR="00D227B0">
      <w:t xml:space="preserve"> / Bestandteil von Artikel 88834</w:t>
    </w:r>
  </w:p>
  <w:p w:rsidR="0079249F" w:rsidRPr="005A198F" w:rsidRDefault="00DE112F" w:rsidP="005A198F">
    <w:pPr>
      <w:pStyle w:val="Fuzeile"/>
    </w:pPr>
    <w:bookmarkStart w:id="0" w:name="_GoBack"/>
    <w:bookmarkEnd w:id="0"/>
    <w:r w:rsidRPr="000E6D29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BF" w:rsidRDefault="006522BF" w:rsidP="008E42F7">
      <w:r>
        <w:separator/>
      </w:r>
    </w:p>
  </w:footnote>
  <w:footnote w:type="continuationSeparator" w:id="0">
    <w:p w:rsidR="006522BF" w:rsidRDefault="006522BF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0E6D29">
    <w:pPr>
      <w:ind w:left="6379" w:right="-1305" w:hanging="992"/>
      <w:jc w:val="right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0E6D29" w:rsidP="000E6D29">
    <w:pPr>
      <w:ind w:right="-1730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räumliche orientierung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29" w:rsidRDefault="000E6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0"/>
    <w:rsid w:val="0000247F"/>
    <w:rsid w:val="000E6D29"/>
    <w:rsid w:val="00122B6B"/>
    <w:rsid w:val="00132140"/>
    <w:rsid w:val="001F321D"/>
    <w:rsid w:val="002026C1"/>
    <w:rsid w:val="002667DF"/>
    <w:rsid w:val="00266E90"/>
    <w:rsid w:val="002F53B8"/>
    <w:rsid w:val="003120ED"/>
    <w:rsid w:val="003241F9"/>
    <w:rsid w:val="00412C05"/>
    <w:rsid w:val="00545950"/>
    <w:rsid w:val="005A198F"/>
    <w:rsid w:val="006522BF"/>
    <w:rsid w:val="006A521E"/>
    <w:rsid w:val="007062BD"/>
    <w:rsid w:val="0075533C"/>
    <w:rsid w:val="0079249F"/>
    <w:rsid w:val="007943EA"/>
    <w:rsid w:val="00803922"/>
    <w:rsid w:val="0088544E"/>
    <w:rsid w:val="008D64EC"/>
    <w:rsid w:val="008E42F7"/>
    <w:rsid w:val="008F7446"/>
    <w:rsid w:val="00963190"/>
    <w:rsid w:val="009C7066"/>
    <w:rsid w:val="00A22EE7"/>
    <w:rsid w:val="00A97DE7"/>
    <w:rsid w:val="00AC7F5B"/>
    <w:rsid w:val="00B3314F"/>
    <w:rsid w:val="00B717D0"/>
    <w:rsid w:val="00BC10EE"/>
    <w:rsid w:val="00BF1817"/>
    <w:rsid w:val="00C02B4C"/>
    <w:rsid w:val="00D227B0"/>
    <w:rsid w:val="00DE112F"/>
    <w:rsid w:val="00DF5224"/>
    <w:rsid w:val="00F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kte\UEBRIGE%20PROJEKTE\Dossier%204%20bis%208%20fr&#252;her%20heute\01_Inhalte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9321-1F93-42A4-A01C-03DF9DA1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2</cp:revision>
  <cp:lastPrinted>2016-08-15T09:07:00Z</cp:lastPrinted>
  <dcterms:created xsi:type="dcterms:W3CDTF">2017-09-11T09:03:00Z</dcterms:created>
  <dcterms:modified xsi:type="dcterms:W3CDTF">2017-09-11T09:03:00Z</dcterms:modified>
</cp:coreProperties>
</file>